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5C" w:rsidRDefault="002B41A1" w:rsidP="002B41A1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  <w:t>Per</w:t>
      </w:r>
    </w:p>
    <w:p w:rsidR="002B41A1" w:rsidRPr="002B41A1" w:rsidRDefault="002B41A1" w:rsidP="002B41A1">
      <w:pPr>
        <w:jc w:val="center"/>
        <w:rPr>
          <w:b/>
        </w:rPr>
      </w:pPr>
      <w:r w:rsidRPr="002B41A1">
        <w:rPr>
          <w:b/>
        </w:rPr>
        <w:t>Analyzing Chicano 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4409"/>
        <w:gridCol w:w="4140"/>
        <w:gridCol w:w="5485"/>
      </w:tblGrid>
      <w:tr w:rsidR="002B41A1" w:rsidTr="00786D58">
        <w:trPr>
          <w:trHeight w:val="1268"/>
        </w:trPr>
        <w:tc>
          <w:tcPr>
            <w:tcW w:w="356" w:type="pct"/>
          </w:tcPr>
          <w:p w:rsidR="002B41A1" w:rsidRDefault="002B41A1" w:rsidP="002B41A1">
            <w:pPr>
              <w:jc w:val="center"/>
            </w:pPr>
          </w:p>
        </w:tc>
        <w:tc>
          <w:tcPr>
            <w:tcW w:w="1459" w:type="pct"/>
          </w:tcPr>
          <w:p w:rsidR="002B41A1" w:rsidRPr="002B41A1" w:rsidRDefault="002B41A1" w:rsidP="002B41A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Helvetica" w:hAnsi="Helvetica"/>
                <w:color w:val="333333"/>
                <w:sz w:val="20"/>
              </w:rPr>
            </w:pPr>
            <w:r w:rsidRPr="002B41A1">
              <w:rPr>
                <w:rFonts w:ascii="Helvetica" w:hAnsi="Helvetica"/>
                <w:color w:val="333333"/>
                <w:sz w:val="20"/>
              </w:rPr>
              <w:t>Describe: What do you see in this artwork? Explain everything you see even if you don’t know what it is.</w:t>
            </w:r>
          </w:p>
          <w:p w:rsidR="002B41A1" w:rsidRPr="002B41A1" w:rsidRDefault="002B41A1" w:rsidP="002B41A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sz w:val="20"/>
              </w:rPr>
            </w:pPr>
          </w:p>
        </w:tc>
        <w:tc>
          <w:tcPr>
            <w:tcW w:w="1370" w:type="pct"/>
          </w:tcPr>
          <w:p w:rsidR="002B41A1" w:rsidRPr="00786D58" w:rsidRDefault="002B41A1" w:rsidP="00786D58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Helvetica" w:hAnsi="Helvetica"/>
                <w:color w:val="333333"/>
                <w:sz w:val="20"/>
              </w:rPr>
            </w:pPr>
            <w:r w:rsidRPr="002B41A1">
              <w:rPr>
                <w:rFonts w:ascii="Helvetica" w:hAnsi="Helvetica"/>
                <w:color w:val="333333"/>
                <w:sz w:val="20"/>
              </w:rPr>
              <w:t>Analyze: How are lines, shapes, colors/shades, and textures used in the piece of art?</w:t>
            </w:r>
          </w:p>
        </w:tc>
        <w:tc>
          <w:tcPr>
            <w:tcW w:w="1815" w:type="pct"/>
          </w:tcPr>
          <w:p w:rsidR="002B41A1" w:rsidRPr="00786D58" w:rsidRDefault="002B41A1" w:rsidP="00786D58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Helvetica" w:hAnsi="Helvetica"/>
                <w:color w:val="333333"/>
                <w:sz w:val="20"/>
              </w:rPr>
            </w:pPr>
            <w:r w:rsidRPr="002B41A1">
              <w:rPr>
                <w:rFonts w:ascii="Helvetica" w:hAnsi="Helvetica"/>
                <w:color w:val="333333"/>
                <w:sz w:val="20"/>
              </w:rPr>
              <w:t>Interpret: What is going on in this artwork? What is the purpose of this piece?</w:t>
            </w:r>
            <w:r w:rsidRPr="002B41A1">
              <w:rPr>
                <w:rFonts w:ascii="Helvetica" w:hAnsi="Helvetica"/>
                <w:color w:val="333333"/>
                <w:sz w:val="20"/>
              </w:rPr>
              <w:br/>
              <w:t>*How does this artwork relate to the Chicano Movement/a Chicano person?</w:t>
            </w:r>
          </w:p>
        </w:tc>
      </w:tr>
      <w:tr w:rsidR="002B41A1" w:rsidTr="002B41A1">
        <w:tc>
          <w:tcPr>
            <w:tcW w:w="356" w:type="pct"/>
          </w:tcPr>
          <w:p w:rsidR="002B41A1" w:rsidRDefault="002B41A1" w:rsidP="002B41A1">
            <w:pPr>
              <w:jc w:val="center"/>
            </w:pPr>
            <w:r>
              <w:t>Picture 1</w:t>
            </w:r>
          </w:p>
        </w:tc>
        <w:tc>
          <w:tcPr>
            <w:tcW w:w="1459" w:type="pct"/>
          </w:tcPr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/>
          <w:p w:rsidR="002B41A1" w:rsidRDefault="002B41A1" w:rsidP="002B41A1"/>
        </w:tc>
        <w:tc>
          <w:tcPr>
            <w:tcW w:w="1370" w:type="pct"/>
          </w:tcPr>
          <w:p w:rsidR="002B41A1" w:rsidRDefault="002B41A1" w:rsidP="002B41A1">
            <w:pPr>
              <w:jc w:val="center"/>
            </w:pPr>
          </w:p>
        </w:tc>
        <w:tc>
          <w:tcPr>
            <w:tcW w:w="1815" w:type="pct"/>
          </w:tcPr>
          <w:p w:rsidR="002B41A1" w:rsidRDefault="002B41A1" w:rsidP="002B41A1">
            <w:pPr>
              <w:jc w:val="center"/>
            </w:pPr>
          </w:p>
        </w:tc>
      </w:tr>
      <w:tr w:rsidR="002B41A1" w:rsidTr="002B41A1">
        <w:tc>
          <w:tcPr>
            <w:tcW w:w="356" w:type="pct"/>
          </w:tcPr>
          <w:p w:rsidR="002B41A1" w:rsidRDefault="002B41A1" w:rsidP="002B41A1">
            <w:pPr>
              <w:jc w:val="center"/>
            </w:pPr>
            <w:r>
              <w:t>Picture 2</w:t>
            </w:r>
          </w:p>
        </w:tc>
        <w:tc>
          <w:tcPr>
            <w:tcW w:w="1459" w:type="pct"/>
          </w:tcPr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/>
          <w:p w:rsidR="002B41A1" w:rsidRDefault="002B41A1" w:rsidP="002B41A1"/>
        </w:tc>
        <w:tc>
          <w:tcPr>
            <w:tcW w:w="1370" w:type="pct"/>
          </w:tcPr>
          <w:p w:rsidR="002B41A1" w:rsidRDefault="002B41A1" w:rsidP="002B41A1">
            <w:pPr>
              <w:jc w:val="center"/>
            </w:pPr>
          </w:p>
        </w:tc>
        <w:tc>
          <w:tcPr>
            <w:tcW w:w="1815" w:type="pct"/>
          </w:tcPr>
          <w:p w:rsidR="002B41A1" w:rsidRDefault="002B41A1" w:rsidP="002B41A1">
            <w:pPr>
              <w:jc w:val="center"/>
            </w:pPr>
          </w:p>
        </w:tc>
      </w:tr>
      <w:tr w:rsidR="002B41A1" w:rsidTr="002B41A1">
        <w:tc>
          <w:tcPr>
            <w:tcW w:w="356" w:type="pct"/>
          </w:tcPr>
          <w:p w:rsidR="002B41A1" w:rsidRDefault="002B41A1" w:rsidP="002B41A1">
            <w:pPr>
              <w:jc w:val="center"/>
            </w:pPr>
            <w:r>
              <w:t>Picture 3</w:t>
            </w:r>
          </w:p>
        </w:tc>
        <w:tc>
          <w:tcPr>
            <w:tcW w:w="1459" w:type="pct"/>
          </w:tcPr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/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</w:tc>
        <w:tc>
          <w:tcPr>
            <w:tcW w:w="1370" w:type="pct"/>
          </w:tcPr>
          <w:p w:rsidR="002B41A1" w:rsidRDefault="002B41A1" w:rsidP="002B41A1">
            <w:pPr>
              <w:jc w:val="center"/>
            </w:pPr>
          </w:p>
        </w:tc>
        <w:tc>
          <w:tcPr>
            <w:tcW w:w="1815" w:type="pct"/>
          </w:tcPr>
          <w:p w:rsidR="002B41A1" w:rsidRDefault="002B41A1" w:rsidP="002B41A1">
            <w:pPr>
              <w:jc w:val="center"/>
            </w:pPr>
          </w:p>
        </w:tc>
      </w:tr>
      <w:tr w:rsidR="002B41A1" w:rsidTr="002B41A1">
        <w:tc>
          <w:tcPr>
            <w:tcW w:w="356" w:type="pct"/>
          </w:tcPr>
          <w:p w:rsidR="002B41A1" w:rsidRDefault="002B41A1" w:rsidP="002B41A1">
            <w:pPr>
              <w:jc w:val="center"/>
            </w:pPr>
            <w:r>
              <w:t>Picture 4</w:t>
            </w:r>
          </w:p>
        </w:tc>
        <w:tc>
          <w:tcPr>
            <w:tcW w:w="1459" w:type="pct"/>
          </w:tcPr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/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</w:tc>
        <w:tc>
          <w:tcPr>
            <w:tcW w:w="1370" w:type="pct"/>
          </w:tcPr>
          <w:p w:rsidR="002B41A1" w:rsidRDefault="002B41A1" w:rsidP="002B41A1">
            <w:pPr>
              <w:jc w:val="center"/>
            </w:pPr>
          </w:p>
        </w:tc>
        <w:tc>
          <w:tcPr>
            <w:tcW w:w="1815" w:type="pct"/>
          </w:tcPr>
          <w:p w:rsidR="002B41A1" w:rsidRDefault="002B41A1" w:rsidP="002B41A1">
            <w:pPr>
              <w:jc w:val="center"/>
            </w:pPr>
          </w:p>
        </w:tc>
      </w:tr>
      <w:tr w:rsidR="002B41A1" w:rsidTr="002B41A1">
        <w:tc>
          <w:tcPr>
            <w:tcW w:w="356" w:type="pct"/>
          </w:tcPr>
          <w:p w:rsidR="002B41A1" w:rsidRDefault="002B41A1" w:rsidP="002B41A1">
            <w:pPr>
              <w:jc w:val="center"/>
            </w:pPr>
            <w:r>
              <w:t>Picture 5</w:t>
            </w:r>
          </w:p>
        </w:tc>
        <w:tc>
          <w:tcPr>
            <w:tcW w:w="1459" w:type="pct"/>
          </w:tcPr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  <w:p w:rsidR="002B41A1" w:rsidRDefault="002B41A1" w:rsidP="002B41A1"/>
          <w:p w:rsidR="002B41A1" w:rsidRDefault="002B41A1" w:rsidP="002B41A1">
            <w:pPr>
              <w:jc w:val="center"/>
            </w:pPr>
          </w:p>
          <w:p w:rsidR="002B41A1" w:rsidRDefault="002B41A1" w:rsidP="002B41A1">
            <w:pPr>
              <w:jc w:val="center"/>
            </w:pPr>
          </w:p>
        </w:tc>
        <w:tc>
          <w:tcPr>
            <w:tcW w:w="1370" w:type="pct"/>
          </w:tcPr>
          <w:p w:rsidR="002B41A1" w:rsidRDefault="002B41A1" w:rsidP="002B41A1">
            <w:pPr>
              <w:jc w:val="center"/>
            </w:pPr>
          </w:p>
        </w:tc>
        <w:tc>
          <w:tcPr>
            <w:tcW w:w="1815" w:type="pct"/>
          </w:tcPr>
          <w:p w:rsidR="002B41A1" w:rsidRDefault="002B41A1" w:rsidP="002B41A1">
            <w:pPr>
              <w:jc w:val="center"/>
            </w:pPr>
          </w:p>
        </w:tc>
      </w:tr>
    </w:tbl>
    <w:p w:rsidR="002B41A1" w:rsidRDefault="002B41A1" w:rsidP="002B41A1">
      <w:pPr>
        <w:jc w:val="center"/>
      </w:pPr>
    </w:p>
    <w:p w:rsidR="00786D58" w:rsidRDefault="00786D58" w:rsidP="002B41A1">
      <w:pPr>
        <w:jc w:val="center"/>
      </w:pPr>
      <w:bookmarkStart w:id="0" w:name="_GoBack"/>
      <w:bookmarkEnd w:id="0"/>
    </w:p>
    <w:p w:rsidR="00786D58" w:rsidRDefault="00786D58" w:rsidP="00786D58">
      <w:r>
        <w:lastRenderedPageBreak/>
        <w:t xml:space="preserve">After analyzing the art and poetry of the </w:t>
      </w:r>
      <w:proofErr w:type="gramStart"/>
      <w:r>
        <w:t>Chicano(</w:t>
      </w:r>
      <w:proofErr w:type="gramEnd"/>
      <w:r>
        <w:t>a) movement, answer the following questions:</w:t>
      </w:r>
    </w:p>
    <w:p w:rsidR="00786D58" w:rsidRDefault="00786D58" w:rsidP="00786D58">
      <w:pPr>
        <w:pStyle w:val="ListParagraph"/>
        <w:numPr>
          <w:ilvl w:val="0"/>
          <w:numId w:val="1"/>
        </w:numPr>
      </w:pPr>
      <w:r>
        <w:t>What are some common themes throughout the art and poetry you have just viewed?</w:t>
      </w:r>
    </w:p>
    <w:p w:rsidR="00786D58" w:rsidRDefault="00786D58" w:rsidP="00786D58"/>
    <w:p w:rsidR="00786D58" w:rsidRDefault="00786D58" w:rsidP="00786D58"/>
    <w:p w:rsidR="00786D58" w:rsidRDefault="00786D58" w:rsidP="00786D58"/>
    <w:p w:rsidR="00786D58" w:rsidRDefault="00786D58" w:rsidP="00786D58"/>
    <w:p w:rsidR="00786D58" w:rsidRDefault="00786D58" w:rsidP="00786D58">
      <w:pPr>
        <w:pStyle w:val="ListParagraph"/>
        <w:numPr>
          <w:ilvl w:val="0"/>
          <w:numId w:val="1"/>
        </w:numPr>
      </w:pPr>
      <w:r>
        <w:t>How are poetry and art a tactic to fight inequality?  How effective are they? Explain your response.</w:t>
      </w:r>
    </w:p>
    <w:sectPr w:rsidR="00786D58" w:rsidSect="002B41A1">
      <w:pgSz w:w="15840" w:h="12240" w:orient="landscape"/>
      <w:pgMar w:top="360" w:right="360" w:bottom="47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6CA"/>
    <w:multiLevelType w:val="hybridMultilevel"/>
    <w:tmpl w:val="AADA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A1"/>
    <w:rsid w:val="002B41A1"/>
    <w:rsid w:val="00781358"/>
    <w:rsid w:val="00786D58"/>
    <w:rsid w:val="009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D1C04-FF1F-43AA-BD85-7D800AE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41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Mulligan</dc:creator>
  <cp:keywords/>
  <dc:description/>
  <cp:lastModifiedBy>Ami Mulligan</cp:lastModifiedBy>
  <cp:revision>2</cp:revision>
  <dcterms:created xsi:type="dcterms:W3CDTF">2018-01-26T19:04:00Z</dcterms:created>
  <dcterms:modified xsi:type="dcterms:W3CDTF">2018-01-26T19:15:00Z</dcterms:modified>
</cp:coreProperties>
</file>